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4A" w:rsidRDefault="00326D4A">
      <w:pPr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54E">
        <w:rPr>
          <w:rFonts w:ascii="Times New Roman" w:hAnsi="Times New Roman" w:cs="Times New Roman"/>
          <w:b/>
          <w:sz w:val="24"/>
          <w:szCs w:val="24"/>
        </w:rPr>
        <w:t>Zápis</w:t>
      </w:r>
    </w:p>
    <w:p w:rsidR="00CD054E" w:rsidRP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vstupní konzultace studie </w:t>
      </w:r>
      <w:r w:rsidRPr="00CD054E">
        <w:rPr>
          <w:rFonts w:ascii="Times New Roman" w:hAnsi="Times New Roman" w:cs="Times New Roman"/>
          <w:b/>
          <w:sz w:val="24"/>
          <w:szCs w:val="24"/>
        </w:rPr>
        <w:t xml:space="preserve">„Ostrov- areál </w:t>
      </w:r>
      <w:r w:rsidR="006843D0">
        <w:rPr>
          <w:rFonts w:ascii="Times New Roman" w:hAnsi="Times New Roman" w:cs="Times New Roman"/>
          <w:b/>
          <w:sz w:val="24"/>
          <w:szCs w:val="24"/>
        </w:rPr>
        <w:t xml:space="preserve">složek </w:t>
      </w:r>
      <w:proofErr w:type="gramStart"/>
      <w:r w:rsidRPr="00CD054E">
        <w:rPr>
          <w:rFonts w:ascii="Times New Roman" w:hAnsi="Times New Roman" w:cs="Times New Roman"/>
          <w:b/>
          <w:sz w:val="24"/>
          <w:szCs w:val="24"/>
        </w:rPr>
        <w:t>IZS“</w:t>
      </w:r>
      <w:r>
        <w:rPr>
          <w:rFonts w:ascii="Times New Roman" w:hAnsi="Times New Roman" w:cs="Times New Roman"/>
          <w:sz w:val="24"/>
          <w:szCs w:val="24"/>
        </w:rPr>
        <w:t>,  konané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dne 10. 6. 2015 na </w:t>
      </w:r>
      <w:proofErr w:type="spellStart"/>
      <w:r>
        <w:rPr>
          <w:rFonts w:ascii="Times New Roman" w:hAnsi="Times New Roman" w:cs="Times New Roman"/>
          <w:sz w:val="24"/>
          <w:szCs w:val="24"/>
        </w:rPr>
        <w:t>MěÚ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Ostrov</w:t>
      </w:r>
    </w:p>
    <w:p w:rsidR="00CD054E" w:rsidRDefault="00CD054E" w:rsidP="00CD05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Přítomni:  Město Ostrov</w:t>
      </w:r>
      <w:r>
        <w:rPr>
          <w:rFonts w:ascii="Times New Roman" w:hAnsi="Times New Roman" w:cs="Times New Roman"/>
          <w:sz w:val="24"/>
          <w:szCs w:val="24"/>
        </w:rPr>
        <w:tab/>
        <w:t xml:space="preserve">starosta Bc. Čekan, místostarosta Ing. Železný, p. </w:t>
      </w:r>
      <w:proofErr w:type="spellStart"/>
      <w:r>
        <w:rPr>
          <w:rFonts w:ascii="Times New Roman" w:hAnsi="Times New Roman" w:cs="Times New Roman"/>
          <w:sz w:val="24"/>
          <w:szCs w:val="24"/>
        </w:rPr>
        <w:t>Šuster</w:t>
      </w:r>
      <w:proofErr w:type="spellEnd"/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ZZS KVK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ředitel  MUDr.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Sýkora, PhD.,  Ing. Hubka</w:t>
      </w: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HZS KVK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náměstek  plk.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Ing. Oldřich Volf, PhD. </w:t>
      </w: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BPO spol. s r. o.     Ing. Pluhař, CSc.</w:t>
      </w: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Byla projednána koncepce záměru.  V areálu bývalého </w:t>
      </w:r>
      <w:proofErr w:type="gramStart"/>
      <w:r>
        <w:rPr>
          <w:rFonts w:ascii="Times New Roman" w:hAnsi="Times New Roman" w:cs="Times New Roman"/>
          <w:sz w:val="24"/>
          <w:szCs w:val="24"/>
        </w:rPr>
        <w:t>zahradnictví  v Ostrově</w:t>
      </w:r>
      <w:proofErr w:type="gramEnd"/>
      <w:r>
        <w:rPr>
          <w:rFonts w:ascii="Times New Roman" w:hAnsi="Times New Roman" w:cs="Times New Roman"/>
          <w:sz w:val="24"/>
          <w:szCs w:val="24"/>
        </w:rPr>
        <w:t>, Jáchymovské ulici,  má být vybudován areál složek integrovaného záchranného systému.   Budou zde umístěny:</w:t>
      </w:r>
    </w:p>
    <w:p w:rsidR="00CD054E" w:rsidRDefault="00CD054E" w:rsidP="00CD05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70AA" w:rsidRDefault="00CD054E" w:rsidP="002270AA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270AA">
        <w:rPr>
          <w:rFonts w:ascii="Times New Roman" w:hAnsi="Times New Roman" w:cs="Times New Roman"/>
          <w:sz w:val="24"/>
          <w:szCs w:val="24"/>
        </w:rPr>
        <w:t>Výjezdov</w:t>
      </w:r>
      <w:r w:rsidR="005B39F0">
        <w:rPr>
          <w:rFonts w:ascii="Times New Roman" w:hAnsi="Times New Roman" w:cs="Times New Roman"/>
          <w:sz w:val="24"/>
          <w:szCs w:val="24"/>
        </w:rPr>
        <w:t xml:space="preserve">á </w:t>
      </w:r>
      <w:r w:rsidRPr="002270AA">
        <w:rPr>
          <w:rFonts w:ascii="Times New Roman" w:hAnsi="Times New Roman" w:cs="Times New Roman"/>
          <w:sz w:val="24"/>
          <w:szCs w:val="24"/>
        </w:rPr>
        <w:t xml:space="preserve"> </w:t>
      </w:r>
      <w:r w:rsidR="005B39F0">
        <w:rPr>
          <w:rFonts w:ascii="Times New Roman" w:hAnsi="Times New Roman" w:cs="Times New Roman"/>
          <w:sz w:val="24"/>
          <w:szCs w:val="24"/>
        </w:rPr>
        <w:t>základna</w:t>
      </w:r>
      <w:bookmarkStart w:id="0" w:name="_GoBack"/>
      <w:bookmarkEnd w:id="0"/>
      <w:r w:rsidRPr="002270AA">
        <w:rPr>
          <w:rFonts w:ascii="Times New Roman" w:hAnsi="Times New Roman" w:cs="Times New Roman"/>
          <w:sz w:val="24"/>
          <w:szCs w:val="24"/>
        </w:rPr>
        <w:t xml:space="preserve"> </w:t>
      </w:r>
      <w:r w:rsidR="002270AA" w:rsidRPr="002270AA">
        <w:rPr>
          <w:rFonts w:ascii="Times New Roman" w:hAnsi="Times New Roman" w:cs="Times New Roman"/>
          <w:sz w:val="24"/>
          <w:szCs w:val="24"/>
        </w:rPr>
        <w:t>Z</w:t>
      </w:r>
      <w:r w:rsidR="00303CDE">
        <w:rPr>
          <w:rFonts w:ascii="Times New Roman" w:hAnsi="Times New Roman" w:cs="Times New Roman"/>
          <w:sz w:val="24"/>
          <w:szCs w:val="24"/>
        </w:rPr>
        <w:t xml:space="preserve">dravotnické záchranné služby </w:t>
      </w:r>
      <w:r w:rsidR="002270AA" w:rsidRPr="002270AA">
        <w:rPr>
          <w:rFonts w:ascii="Times New Roman" w:hAnsi="Times New Roman" w:cs="Times New Roman"/>
          <w:sz w:val="24"/>
          <w:szCs w:val="24"/>
        </w:rPr>
        <w:t xml:space="preserve"> KV</w:t>
      </w:r>
      <w:r w:rsidR="00CE61BA">
        <w:rPr>
          <w:rFonts w:ascii="Times New Roman" w:hAnsi="Times New Roman" w:cs="Times New Roman"/>
          <w:sz w:val="24"/>
          <w:szCs w:val="24"/>
        </w:rPr>
        <w:t xml:space="preserve"> (ZZS KV)</w:t>
      </w:r>
    </w:p>
    <w:p w:rsidR="002270AA" w:rsidRDefault="00303CDE" w:rsidP="002270AA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Stanice</w:t>
      </w:r>
      <w:r w:rsidR="002270AA">
        <w:rPr>
          <w:rFonts w:ascii="Times New Roman" w:hAnsi="Times New Roman" w:cs="Times New Roman"/>
          <w:sz w:val="24"/>
          <w:szCs w:val="24"/>
        </w:rPr>
        <w:t xml:space="preserve"> H</w:t>
      </w:r>
      <w:r>
        <w:rPr>
          <w:rFonts w:ascii="Times New Roman" w:hAnsi="Times New Roman" w:cs="Times New Roman"/>
          <w:sz w:val="24"/>
          <w:szCs w:val="24"/>
        </w:rPr>
        <w:t xml:space="preserve">asičského záchranného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sboru </w:t>
      </w:r>
      <w:r w:rsidR="002270AA">
        <w:rPr>
          <w:rFonts w:ascii="Times New Roman" w:hAnsi="Times New Roman" w:cs="Times New Roman"/>
          <w:sz w:val="24"/>
          <w:szCs w:val="24"/>
        </w:rPr>
        <w:t xml:space="preserve"> KV</w:t>
      </w:r>
      <w:proofErr w:type="gramEnd"/>
      <w:r w:rsidR="00CE61BA">
        <w:rPr>
          <w:rFonts w:ascii="Times New Roman" w:hAnsi="Times New Roman" w:cs="Times New Roman"/>
          <w:sz w:val="24"/>
          <w:szCs w:val="24"/>
        </w:rPr>
        <w:t xml:space="preserve"> (HZS KV)</w:t>
      </w:r>
    </w:p>
    <w:p w:rsidR="00303CDE" w:rsidRDefault="00303CDE" w:rsidP="002270AA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Stanice </w:t>
      </w:r>
      <w:r w:rsidR="00CE61BA">
        <w:rPr>
          <w:rFonts w:ascii="Times New Roman" w:hAnsi="Times New Roman" w:cs="Times New Roman"/>
          <w:sz w:val="24"/>
          <w:szCs w:val="24"/>
        </w:rPr>
        <w:t>Jednotky sboru dobrovolných hasičů Ostrov (JSDH)</w:t>
      </w:r>
    </w:p>
    <w:p w:rsidR="00CE61BA" w:rsidRDefault="00303CDE" w:rsidP="002270AA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Služebna Městské policie</w:t>
      </w:r>
    </w:p>
    <w:p w:rsidR="00CE61BA" w:rsidRDefault="00CE61BA" w:rsidP="00CE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0B7E" w:rsidRDefault="00A20B7E" w:rsidP="00CE61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Byly projednány následující body:</w:t>
      </w:r>
    </w:p>
    <w:p w:rsidR="00D77B7A" w:rsidRDefault="00CE61BA" w:rsidP="00CE61BA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77B7A">
        <w:rPr>
          <w:rFonts w:ascii="Times New Roman" w:hAnsi="Times New Roman" w:cs="Times New Roman"/>
          <w:sz w:val="24"/>
          <w:szCs w:val="24"/>
        </w:rPr>
        <w:t>Budovy   ZZS a HZS</w:t>
      </w:r>
      <w:r w:rsidR="00123B6B">
        <w:rPr>
          <w:rFonts w:ascii="Times New Roman" w:hAnsi="Times New Roman" w:cs="Times New Roman"/>
          <w:sz w:val="24"/>
          <w:szCs w:val="24"/>
        </w:rPr>
        <w:t xml:space="preserve"> s příslušnými </w:t>
      </w:r>
      <w:r w:rsidR="00F75656">
        <w:rPr>
          <w:rFonts w:ascii="Times New Roman" w:hAnsi="Times New Roman" w:cs="Times New Roman"/>
          <w:sz w:val="24"/>
          <w:szCs w:val="24"/>
        </w:rPr>
        <w:t xml:space="preserve">parkovišti, </w:t>
      </w:r>
      <w:r w:rsidR="00123B6B">
        <w:rPr>
          <w:rFonts w:ascii="Times New Roman" w:hAnsi="Times New Roman" w:cs="Times New Roman"/>
          <w:sz w:val="24"/>
          <w:szCs w:val="24"/>
        </w:rPr>
        <w:t>zpevněnými plochami</w:t>
      </w:r>
      <w:r w:rsidR="00EC6378">
        <w:rPr>
          <w:rFonts w:ascii="Times New Roman" w:hAnsi="Times New Roman" w:cs="Times New Roman"/>
          <w:sz w:val="24"/>
          <w:szCs w:val="24"/>
        </w:rPr>
        <w:t xml:space="preserve">, atd., </w:t>
      </w:r>
      <w:r w:rsidRPr="00D77B7A">
        <w:rPr>
          <w:rFonts w:ascii="Times New Roman" w:hAnsi="Times New Roman" w:cs="Times New Roman"/>
          <w:sz w:val="24"/>
          <w:szCs w:val="24"/>
        </w:rPr>
        <w:t xml:space="preserve">budou oddělené, zcela samostatné. Možnost sdílení  jejich  prostor a </w:t>
      </w:r>
      <w:proofErr w:type="gramStart"/>
      <w:r w:rsidRPr="00D77B7A">
        <w:rPr>
          <w:rFonts w:ascii="Times New Roman" w:hAnsi="Times New Roman" w:cs="Times New Roman"/>
          <w:sz w:val="24"/>
          <w:szCs w:val="24"/>
        </w:rPr>
        <w:t xml:space="preserve">zařízení  </w:t>
      </w:r>
      <w:r w:rsidR="008B18B2">
        <w:rPr>
          <w:rFonts w:ascii="Times New Roman" w:hAnsi="Times New Roman" w:cs="Times New Roman"/>
          <w:sz w:val="24"/>
          <w:szCs w:val="24"/>
        </w:rPr>
        <w:t xml:space="preserve">s </w:t>
      </w:r>
      <w:r w:rsidRPr="00D77B7A">
        <w:rPr>
          <w:rFonts w:ascii="Times New Roman" w:hAnsi="Times New Roman" w:cs="Times New Roman"/>
          <w:sz w:val="24"/>
          <w:szCs w:val="24"/>
        </w:rPr>
        <w:t>ostatními</w:t>
      </w:r>
      <w:proofErr w:type="gramEnd"/>
      <w:r w:rsidRPr="00D77B7A">
        <w:rPr>
          <w:rFonts w:ascii="Times New Roman" w:hAnsi="Times New Roman" w:cs="Times New Roman"/>
          <w:sz w:val="24"/>
          <w:szCs w:val="24"/>
        </w:rPr>
        <w:t xml:space="preserve"> složkami je minimální.   </w:t>
      </w:r>
    </w:p>
    <w:p w:rsidR="00A20B7E" w:rsidRDefault="00CE61BA" w:rsidP="00A20B7E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0B7E">
        <w:rPr>
          <w:rFonts w:ascii="Times New Roman" w:hAnsi="Times New Roman" w:cs="Times New Roman"/>
          <w:sz w:val="24"/>
          <w:szCs w:val="24"/>
        </w:rPr>
        <w:t xml:space="preserve">ZZS  má připravený projekt </w:t>
      </w:r>
      <w:proofErr w:type="gramStart"/>
      <w:r w:rsidRPr="00A20B7E">
        <w:rPr>
          <w:rFonts w:ascii="Times New Roman" w:hAnsi="Times New Roman" w:cs="Times New Roman"/>
          <w:sz w:val="24"/>
          <w:szCs w:val="24"/>
        </w:rPr>
        <w:t>budovy,  zástupci</w:t>
      </w:r>
      <w:proofErr w:type="gramEnd"/>
      <w:r w:rsidRPr="00A20B7E">
        <w:rPr>
          <w:rFonts w:ascii="Times New Roman" w:hAnsi="Times New Roman" w:cs="Times New Roman"/>
          <w:sz w:val="24"/>
          <w:szCs w:val="24"/>
        </w:rPr>
        <w:t xml:space="preserve"> předali  po jednání projektantovi výkres, ze kterého jsou zřejmé základní požadavky ZZS. </w:t>
      </w:r>
    </w:p>
    <w:p w:rsidR="006843D0" w:rsidRDefault="00A20B7E" w:rsidP="00A20B7E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Výstavbu své budovy (areálu) si ZZS zajistí samostatně. </w:t>
      </w:r>
      <w:r w:rsidR="00CE61BA" w:rsidRPr="00A20B7E">
        <w:rPr>
          <w:rFonts w:ascii="Times New Roman" w:hAnsi="Times New Roman" w:cs="Times New Roman"/>
          <w:sz w:val="24"/>
          <w:szCs w:val="24"/>
        </w:rPr>
        <w:t>Zástupce HZS  předal  tabulku místností s </w:t>
      </w:r>
      <w:proofErr w:type="gramStart"/>
      <w:r w:rsidR="00CE61BA" w:rsidRPr="00A20B7E">
        <w:rPr>
          <w:rFonts w:ascii="Times New Roman" w:hAnsi="Times New Roman" w:cs="Times New Roman"/>
          <w:sz w:val="24"/>
          <w:szCs w:val="24"/>
        </w:rPr>
        <w:t>výměrami  a návrh</w:t>
      </w:r>
      <w:proofErr w:type="gramEnd"/>
      <w:r w:rsidR="00CE61BA" w:rsidRPr="00A20B7E">
        <w:rPr>
          <w:rFonts w:ascii="Times New Roman" w:hAnsi="Times New Roman" w:cs="Times New Roman"/>
          <w:sz w:val="24"/>
          <w:szCs w:val="24"/>
        </w:rPr>
        <w:t xml:space="preserve"> dispozičního uspořádání </w:t>
      </w:r>
      <w:r w:rsidR="006843D0" w:rsidRPr="00A20B7E">
        <w:rPr>
          <w:rFonts w:ascii="Times New Roman" w:hAnsi="Times New Roman" w:cs="Times New Roman"/>
          <w:sz w:val="24"/>
          <w:szCs w:val="24"/>
        </w:rPr>
        <w:t>(</w:t>
      </w:r>
      <w:r w:rsidR="00CE61BA" w:rsidRPr="00A20B7E">
        <w:rPr>
          <w:rFonts w:ascii="Times New Roman" w:hAnsi="Times New Roman" w:cs="Times New Roman"/>
          <w:sz w:val="24"/>
          <w:szCs w:val="24"/>
        </w:rPr>
        <w:t>jedno podlaží</w:t>
      </w:r>
      <w:r w:rsidR="006843D0" w:rsidRPr="00A20B7E">
        <w:rPr>
          <w:rFonts w:ascii="Times New Roman" w:hAnsi="Times New Roman" w:cs="Times New Roman"/>
          <w:sz w:val="24"/>
          <w:szCs w:val="24"/>
        </w:rPr>
        <w:t>)</w:t>
      </w:r>
      <w:r w:rsidR="00855506">
        <w:rPr>
          <w:rFonts w:ascii="Times New Roman" w:hAnsi="Times New Roman" w:cs="Times New Roman"/>
          <w:sz w:val="24"/>
          <w:szCs w:val="24"/>
        </w:rPr>
        <w:t xml:space="preserve"> </w:t>
      </w:r>
      <w:r w:rsidR="00CE61BA" w:rsidRPr="00A20B7E">
        <w:rPr>
          <w:rFonts w:ascii="Times New Roman" w:hAnsi="Times New Roman" w:cs="Times New Roman"/>
          <w:sz w:val="24"/>
          <w:szCs w:val="24"/>
        </w:rPr>
        <w:t xml:space="preserve"> s tím, že </w:t>
      </w:r>
      <w:r w:rsidR="006843D0" w:rsidRPr="00A20B7E">
        <w:rPr>
          <w:rFonts w:ascii="Times New Roman" w:hAnsi="Times New Roman" w:cs="Times New Roman"/>
          <w:sz w:val="24"/>
          <w:szCs w:val="24"/>
        </w:rPr>
        <w:t xml:space="preserve">je možné některé prostory umístit do druhého podlaží.  </w:t>
      </w:r>
      <w:r w:rsidR="008555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4E08" w:rsidRPr="00A20B7E" w:rsidRDefault="00B64E08" w:rsidP="00A20B7E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Městská policie a JSDH budou sídlit v samostatných částech jedné dvoupodlažní budovy, ve které budou některé </w:t>
      </w:r>
      <w:proofErr w:type="gramStart"/>
      <w:r>
        <w:rPr>
          <w:rFonts w:ascii="Times New Roman" w:hAnsi="Times New Roman" w:cs="Times New Roman"/>
          <w:sz w:val="24"/>
          <w:szCs w:val="24"/>
        </w:rPr>
        <w:t>prostory  užívat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společně.  </w:t>
      </w:r>
      <w:r w:rsidR="001F10C1">
        <w:rPr>
          <w:rFonts w:ascii="Times New Roman" w:hAnsi="Times New Roman" w:cs="Times New Roman"/>
          <w:sz w:val="24"/>
          <w:szCs w:val="24"/>
        </w:rPr>
        <w:t xml:space="preserve"> Jejich požadavky </w:t>
      </w:r>
      <w:r w:rsidR="00D1338F">
        <w:rPr>
          <w:rFonts w:ascii="Times New Roman" w:hAnsi="Times New Roman" w:cs="Times New Roman"/>
          <w:sz w:val="24"/>
          <w:szCs w:val="24"/>
        </w:rPr>
        <w:t xml:space="preserve">budou vyjasněny na </w:t>
      </w:r>
      <w:r w:rsidR="001F10C1">
        <w:rPr>
          <w:rFonts w:ascii="Times New Roman" w:hAnsi="Times New Roman" w:cs="Times New Roman"/>
          <w:sz w:val="24"/>
          <w:szCs w:val="24"/>
        </w:rPr>
        <w:t>samostatném jednání</w:t>
      </w:r>
      <w:r w:rsidR="00D1338F">
        <w:rPr>
          <w:rFonts w:ascii="Times New Roman" w:hAnsi="Times New Roman" w:cs="Times New Roman"/>
          <w:sz w:val="24"/>
          <w:szCs w:val="24"/>
        </w:rPr>
        <w:t xml:space="preserve"> v pondělí </w:t>
      </w:r>
      <w:r w:rsidR="00AE62D7">
        <w:rPr>
          <w:rFonts w:ascii="Times New Roman" w:hAnsi="Times New Roman" w:cs="Times New Roman"/>
          <w:sz w:val="24"/>
          <w:szCs w:val="24"/>
        </w:rPr>
        <w:t>15. 6. 2015</w:t>
      </w:r>
      <w:r w:rsidR="001F10C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A20B7E" w:rsidRDefault="006843D0" w:rsidP="00CE61BA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Technická infrastruktura – komunikace a páteřní inženýrské sítě, budou společné.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Jejich </w:t>
      </w:r>
      <w:r w:rsidR="00CE61B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garantem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je město Ostrov.  </w:t>
      </w:r>
      <w:r w:rsidR="00303CDE" w:rsidRPr="00CE61BA">
        <w:rPr>
          <w:rFonts w:ascii="Times New Roman" w:hAnsi="Times New Roman" w:cs="Times New Roman"/>
          <w:sz w:val="24"/>
          <w:szCs w:val="24"/>
        </w:rPr>
        <w:t xml:space="preserve"> </w:t>
      </w:r>
      <w:r w:rsidR="00CD054E" w:rsidRPr="00CE61BA">
        <w:rPr>
          <w:rFonts w:ascii="Times New Roman" w:hAnsi="Times New Roman" w:cs="Times New Roman"/>
          <w:sz w:val="24"/>
          <w:szCs w:val="24"/>
        </w:rPr>
        <w:t xml:space="preserve">  </w:t>
      </w:r>
      <w:r w:rsidR="00A20B7E">
        <w:rPr>
          <w:rFonts w:ascii="Times New Roman" w:hAnsi="Times New Roman" w:cs="Times New Roman"/>
          <w:sz w:val="24"/>
          <w:szCs w:val="24"/>
        </w:rPr>
        <w:t>Přípojky k</w:t>
      </w:r>
      <w:r w:rsidR="00B64E08">
        <w:rPr>
          <w:rFonts w:ascii="Times New Roman" w:hAnsi="Times New Roman" w:cs="Times New Roman"/>
          <w:sz w:val="24"/>
          <w:szCs w:val="24"/>
        </w:rPr>
        <w:t xml:space="preserve"> objektům </w:t>
      </w:r>
      <w:r w:rsidR="00B51EC3">
        <w:rPr>
          <w:rFonts w:ascii="Times New Roman" w:hAnsi="Times New Roman" w:cs="Times New Roman"/>
          <w:sz w:val="24"/>
          <w:szCs w:val="24"/>
        </w:rPr>
        <w:t xml:space="preserve"> budou  jednotlivých </w:t>
      </w:r>
      <w:proofErr w:type="gramStart"/>
      <w:r w:rsidR="00B51EC3">
        <w:rPr>
          <w:rFonts w:ascii="Times New Roman" w:hAnsi="Times New Roman" w:cs="Times New Roman"/>
          <w:sz w:val="24"/>
          <w:szCs w:val="24"/>
        </w:rPr>
        <w:t xml:space="preserve">složek a  </w:t>
      </w:r>
      <w:r w:rsidR="00A20B7E">
        <w:rPr>
          <w:rFonts w:ascii="Times New Roman" w:hAnsi="Times New Roman" w:cs="Times New Roman"/>
          <w:sz w:val="24"/>
          <w:szCs w:val="24"/>
        </w:rPr>
        <w:t xml:space="preserve"> budou</w:t>
      </w:r>
      <w:proofErr w:type="gramEnd"/>
      <w:r w:rsidR="00A20B7E">
        <w:rPr>
          <w:rFonts w:ascii="Times New Roman" w:hAnsi="Times New Roman" w:cs="Times New Roman"/>
          <w:sz w:val="24"/>
          <w:szCs w:val="24"/>
        </w:rPr>
        <w:t xml:space="preserve"> mít fakturační měření. </w:t>
      </w:r>
    </w:p>
    <w:p w:rsidR="00CD054E" w:rsidRDefault="00A20B7E" w:rsidP="00CE61BA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55506">
        <w:rPr>
          <w:rFonts w:ascii="Times New Roman" w:hAnsi="Times New Roman" w:cs="Times New Roman"/>
          <w:sz w:val="24"/>
          <w:szCs w:val="24"/>
        </w:rPr>
        <w:t xml:space="preserve">Areál bude napojen na </w:t>
      </w:r>
      <w:r w:rsidR="00A33B15" w:rsidRPr="00855506">
        <w:rPr>
          <w:rFonts w:ascii="Times New Roman" w:hAnsi="Times New Roman" w:cs="Times New Roman"/>
          <w:sz w:val="24"/>
          <w:szCs w:val="24"/>
        </w:rPr>
        <w:t xml:space="preserve"> CZT (Ostrovská teplárenská, a.s.) z výměníkové </w:t>
      </w:r>
      <w:proofErr w:type="gramStart"/>
      <w:r w:rsidR="00A33B15" w:rsidRPr="00855506">
        <w:rPr>
          <w:rFonts w:ascii="Times New Roman" w:hAnsi="Times New Roman" w:cs="Times New Roman"/>
          <w:sz w:val="24"/>
          <w:szCs w:val="24"/>
        </w:rPr>
        <w:t xml:space="preserve">stanice </w:t>
      </w:r>
      <w:r w:rsidR="00855506">
        <w:rPr>
          <w:rFonts w:ascii="Times New Roman" w:hAnsi="Times New Roman" w:cs="Times New Roman"/>
          <w:sz w:val="24"/>
          <w:szCs w:val="24"/>
        </w:rPr>
        <w:t xml:space="preserve"> č.</w:t>
      </w:r>
      <w:proofErr w:type="gramEnd"/>
      <w:r w:rsidR="00855506">
        <w:rPr>
          <w:rFonts w:ascii="Times New Roman" w:hAnsi="Times New Roman" w:cs="Times New Roman"/>
          <w:sz w:val="24"/>
          <w:szCs w:val="24"/>
        </w:rPr>
        <w:t xml:space="preserve"> 17 (východně od Jáchymovské ulice). </w:t>
      </w:r>
    </w:p>
    <w:p w:rsidR="006E1A26" w:rsidRDefault="00855506" w:rsidP="006E1A2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Areál  bude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dopravně připojen k Jáchymovské ulici  dvěma  výjezdy, aby v případě zablokování jednoho z nich byla zachována dopravní obslužnost.  </w:t>
      </w:r>
      <w:r w:rsidRPr="00855506">
        <w:rPr>
          <w:rFonts w:ascii="Times New Roman" w:hAnsi="Times New Roman" w:cs="Times New Roman"/>
          <w:sz w:val="24"/>
          <w:szCs w:val="24"/>
        </w:rPr>
        <w:t xml:space="preserve">  </w:t>
      </w:r>
      <w:r w:rsidR="006E1A26">
        <w:rPr>
          <w:rFonts w:ascii="Times New Roman" w:hAnsi="Times New Roman" w:cs="Times New Roman"/>
          <w:sz w:val="24"/>
          <w:szCs w:val="24"/>
        </w:rPr>
        <w:t xml:space="preserve">V </w:t>
      </w:r>
      <w:r w:rsidR="006E1A26" w:rsidRPr="006E1A26">
        <w:rPr>
          <w:rFonts w:ascii="Times New Roman" w:hAnsi="Times New Roman" w:cs="Times New Roman"/>
          <w:sz w:val="24"/>
          <w:szCs w:val="24"/>
        </w:rPr>
        <w:t xml:space="preserve"> Jáchymovské ulici </w:t>
      </w:r>
      <w:r w:rsidRPr="006E1A26">
        <w:rPr>
          <w:rFonts w:ascii="Times New Roman" w:hAnsi="Times New Roman" w:cs="Times New Roman"/>
          <w:sz w:val="24"/>
          <w:szCs w:val="24"/>
        </w:rPr>
        <w:t xml:space="preserve">  </w:t>
      </w:r>
      <w:r w:rsidR="006E1A26">
        <w:rPr>
          <w:rFonts w:ascii="Times New Roman" w:hAnsi="Times New Roman" w:cs="Times New Roman"/>
          <w:sz w:val="24"/>
          <w:szCs w:val="24"/>
        </w:rPr>
        <w:t xml:space="preserve">bude  instalováno příslušné dopravní značení </w:t>
      </w:r>
      <w:proofErr w:type="gramStart"/>
      <w:r w:rsidR="006E1A26">
        <w:rPr>
          <w:rFonts w:ascii="Times New Roman" w:hAnsi="Times New Roman" w:cs="Times New Roman"/>
          <w:sz w:val="24"/>
          <w:szCs w:val="24"/>
        </w:rPr>
        <w:t>včetně  světelné</w:t>
      </w:r>
      <w:proofErr w:type="gramEnd"/>
      <w:r w:rsidR="006E1A26">
        <w:rPr>
          <w:rFonts w:ascii="Times New Roman" w:hAnsi="Times New Roman" w:cs="Times New Roman"/>
          <w:sz w:val="24"/>
          <w:szCs w:val="24"/>
        </w:rPr>
        <w:t xml:space="preserve"> signalizace. </w:t>
      </w:r>
    </w:p>
    <w:p w:rsidR="00F75656" w:rsidRDefault="00F75656" w:rsidP="006E1A2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Součástí </w:t>
      </w:r>
      <w:proofErr w:type="gramStart"/>
      <w:r>
        <w:rPr>
          <w:rFonts w:ascii="Times New Roman" w:hAnsi="Times New Roman" w:cs="Times New Roman"/>
          <w:sz w:val="24"/>
          <w:szCs w:val="24"/>
        </w:rPr>
        <w:t>areálu   musí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být parkoviště pro veřejnost (návštěvy občanů ve služebně městské policie, školící akce, atp.) </w:t>
      </w:r>
    </w:p>
    <w:p w:rsidR="00B760EF" w:rsidRDefault="00B760EF" w:rsidP="006E1A2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přístup pěších do areálu je nutno zvážit výstavbu chodníku.  </w:t>
      </w:r>
    </w:p>
    <w:p w:rsidR="00D1338F" w:rsidRDefault="00D1338F" w:rsidP="006E1A2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Areál bude napojen na veřejný rozvod pitné vody, elektrickou </w:t>
      </w:r>
      <w:proofErr w:type="gramStart"/>
      <w:r>
        <w:rPr>
          <w:rFonts w:ascii="Times New Roman" w:hAnsi="Times New Roman" w:cs="Times New Roman"/>
          <w:sz w:val="24"/>
          <w:szCs w:val="24"/>
        </w:rPr>
        <w:t>energii,  splaškovou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(resp. jednotnou)  kanalizaci, sítě elektronických komunikací ( je požadován </w:t>
      </w:r>
      <w:r>
        <w:rPr>
          <w:rFonts w:ascii="Times New Roman" w:hAnsi="Times New Roman" w:cs="Times New Roman"/>
          <w:sz w:val="24"/>
          <w:szCs w:val="24"/>
        </w:rPr>
        <w:lastRenderedPageBreak/>
        <w:t>vysokorychlostní  internet).  Dešťové vody z areálu budou zachyceny do retenční nádrže</w:t>
      </w:r>
      <w:r w:rsidR="00716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(suchého poldru) a kapacitním odtokem řízeně vypouštěny do Jáchymovského potoka.    </w:t>
      </w:r>
    </w:p>
    <w:p w:rsidR="00855506" w:rsidRDefault="00EC6378" w:rsidP="006E1A26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Západní č</w:t>
      </w:r>
      <w:r w:rsidR="006E1A26">
        <w:rPr>
          <w:rFonts w:ascii="Times New Roman" w:hAnsi="Times New Roman" w:cs="Times New Roman"/>
          <w:sz w:val="24"/>
          <w:szCs w:val="24"/>
        </w:rPr>
        <w:t>ást areálu se nalézá v záplavovém území Jáchymovského potoka</w:t>
      </w:r>
      <w:r w:rsidR="00D76C0A">
        <w:rPr>
          <w:rFonts w:ascii="Times New Roman" w:hAnsi="Times New Roman" w:cs="Times New Roman"/>
          <w:sz w:val="24"/>
          <w:szCs w:val="24"/>
        </w:rPr>
        <w:t xml:space="preserve">.  V aktivní zóně záplavového území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nelze </w:t>
      </w:r>
      <w:r w:rsidR="00831DCE">
        <w:rPr>
          <w:rFonts w:ascii="Times New Roman" w:hAnsi="Times New Roman" w:cs="Times New Roman"/>
          <w:sz w:val="24"/>
          <w:szCs w:val="24"/>
        </w:rPr>
        <w:t xml:space="preserve"> podle</w:t>
      </w:r>
      <w:proofErr w:type="gramEnd"/>
      <w:r w:rsidR="00831DCE">
        <w:rPr>
          <w:rFonts w:ascii="Times New Roman" w:hAnsi="Times New Roman" w:cs="Times New Roman"/>
          <w:sz w:val="24"/>
          <w:szCs w:val="24"/>
        </w:rPr>
        <w:t xml:space="preserve"> Vodního zákona </w:t>
      </w:r>
      <w:r w:rsidR="00D76C0A">
        <w:rPr>
          <w:rFonts w:ascii="Times New Roman" w:hAnsi="Times New Roman" w:cs="Times New Roman"/>
          <w:sz w:val="24"/>
          <w:szCs w:val="24"/>
        </w:rPr>
        <w:t xml:space="preserve"> umisťovat </w:t>
      </w:r>
      <w:r w:rsidR="006E1A26">
        <w:rPr>
          <w:rFonts w:ascii="Times New Roman" w:hAnsi="Times New Roman" w:cs="Times New Roman"/>
          <w:sz w:val="24"/>
          <w:szCs w:val="24"/>
        </w:rPr>
        <w:t xml:space="preserve"> </w:t>
      </w:r>
      <w:r w:rsidR="00D76C0A">
        <w:rPr>
          <w:rFonts w:ascii="Times New Roman" w:hAnsi="Times New Roman" w:cs="Times New Roman"/>
          <w:sz w:val="24"/>
          <w:szCs w:val="24"/>
        </w:rPr>
        <w:t xml:space="preserve">žádné stavby s výjimkou nezbytných staveb dopravní a technické infrastruktury. </w:t>
      </w:r>
    </w:p>
    <w:p w:rsidR="00831DCE" w:rsidRDefault="00831DCE" w:rsidP="00831DCE">
      <w:pPr>
        <w:pStyle w:val="Odstavecseseznamem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areálu je nutno navrhnout také sportoviště- multifunkční hřiště,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atp.,  </w:t>
      </w:r>
      <w:r w:rsidR="00A77522">
        <w:rPr>
          <w:rFonts w:ascii="Times New Roman" w:hAnsi="Times New Roman" w:cs="Times New Roman"/>
          <w:sz w:val="24"/>
          <w:szCs w:val="24"/>
        </w:rPr>
        <w:t>z důvodu</w:t>
      </w:r>
      <w:proofErr w:type="gramEnd"/>
      <w:r w:rsidR="00A77522">
        <w:rPr>
          <w:rFonts w:ascii="Times New Roman" w:hAnsi="Times New Roman" w:cs="Times New Roman"/>
          <w:sz w:val="24"/>
          <w:szCs w:val="24"/>
        </w:rPr>
        <w:t xml:space="preserve"> úspory místa </w:t>
      </w:r>
      <w:r>
        <w:rPr>
          <w:rFonts w:ascii="Times New Roman" w:hAnsi="Times New Roman" w:cs="Times New Roman"/>
          <w:sz w:val="24"/>
          <w:szCs w:val="24"/>
        </w:rPr>
        <w:t xml:space="preserve">přednostně v záplavovém území, ale mimo aktivní zónu.   </w:t>
      </w:r>
    </w:p>
    <w:p w:rsidR="00F75656" w:rsidRDefault="00F75656" w:rsidP="00904A6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04A6E" w:rsidRDefault="00904A6E" w:rsidP="00904A6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904A6E" w:rsidRPr="00904A6E" w:rsidRDefault="00904A6E" w:rsidP="00904A6E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Zapsal:  Ing. Pluhař, CSc.</w:t>
      </w:r>
    </w:p>
    <w:sectPr w:rsidR="00904A6E" w:rsidRPr="00904A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D09"/>
    <w:multiLevelType w:val="hybridMultilevel"/>
    <w:tmpl w:val="2C307D3E"/>
    <w:lvl w:ilvl="0" w:tplc="07628E0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324FAF"/>
    <w:multiLevelType w:val="hybridMultilevel"/>
    <w:tmpl w:val="3CEEF7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54E"/>
    <w:rsid w:val="000406B7"/>
    <w:rsid w:val="00123B6B"/>
    <w:rsid w:val="001F10C1"/>
    <w:rsid w:val="002270AA"/>
    <w:rsid w:val="00303CDE"/>
    <w:rsid w:val="00326D4A"/>
    <w:rsid w:val="005B39F0"/>
    <w:rsid w:val="006843D0"/>
    <w:rsid w:val="006E1A26"/>
    <w:rsid w:val="007168D0"/>
    <w:rsid w:val="00831DCE"/>
    <w:rsid w:val="00855506"/>
    <w:rsid w:val="008B18B2"/>
    <w:rsid w:val="00904A6E"/>
    <w:rsid w:val="00A20B7E"/>
    <w:rsid w:val="00A33B15"/>
    <w:rsid w:val="00A77522"/>
    <w:rsid w:val="00AE62D7"/>
    <w:rsid w:val="00B51EC3"/>
    <w:rsid w:val="00B64E08"/>
    <w:rsid w:val="00B760EF"/>
    <w:rsid w:val="00CD054E"/>
    <w:rsid w:val="00CD667C"/>
    <w:rsid w:val="00CE61BA"/>
    <w:rsid w:val="00D1338F"/>
    <w:rsid w:val="00D76C0A"/>
    <w:rsid w:val="00D77B7A"/>
    <w:rsid w:val="00EC6378"/>
    <w:rsid w:val="00F75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70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437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3013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27</cp:revision>
  <dcterms:created xsi:type="dcterms:W3CDTF">2015-06-22T18:25:00Z</dcterms:created>
  <dcterms:modified xsi:type="dcterms:W3CDTF">2015-08-03T06:45:00Z</dcterms:modified>
</cp:coreProperties>
</file>